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5C" w:rsidRPr="000D37C4" w:rsidRDefault="00B4399A" w:rsidP="000D37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37C4">
        <w:rPr>
          <w:rFonts w:ascii="Times New Roman" w:hAnsi="Times New Roman" w:cs="Times New Roman"/>
          <w:sz w:val="24"/>
          <w:szCs w:val="24"/>
          <w:lang w:val="en-US"/>
        </w:rPr>
        <w:t>This is a reproduction of a document with comments,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399A" w:rsidRPr="000D37C4" w:rsidTr="00B4399A">
        <w:tc>
          <w:tcPr>
            <w:tcW w:w="4675" w:type="dxa"/>
          </w:tcPr>
          <w:p w:rsidR="00B4399A" w:rsidRPr="000D37C4" w:rsidRDefault="00B4399A" w:rsidP="000D3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</w:p>
        </w:tc>
        <w:tc>
          <w:tcPr>
            <w:tcW w:w="4675" w:type="dxa"/>
          </w:tcPr>
          <w:p w:rsidR="00B4399A" w:rsidRPr="000D37C4" w:rsidRDefault="00B4399A" w:rsidP="000D3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 on text</w:t>
            </w:r>
          </w:p>
        </w:tc>
      </w:tr>
      <w:tr w:rsidR="00B4399A" w:rsidRPr="000D37C4" w:rsidTr="00B4399A">
        <w:tc>
          <w:tcPr>
            <w:tcW w:w="4675" w:type="dxa"/>
          </w:tcPr>
          <w:p w:rsidR="00B4399A" w:rsidRPr="000D37C4" w:rsidRDefault="00B4399A" w:rsidP="000D3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first task of the on-site evaluations was to set up and configure each server. We noted the relative complexity of setting up each system to our network.</w:t>
            </w:r>
          </w:p>
        </w:tc>
        <w:tc>
          <w:tcPr>
            <w:tcW w:w="4675" w:type="dxa"/>
          </w:tcPr>
          <w:p w:rsidR="00B4399A" w:rsidRPr="000D37C4" w:rsidRDefault="00B4399A" w:rsidP="000D3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Huh? What exactly does this mean?</w:t>
            </w:r>
          </w:p>
        </w:tc>
      </w:tr>
      <w:tr w:rsidR="00B4399A" w:rsidRPr="000D37C4" w:rsidTr="00B4399A">
        <w:tc>
          <w:tcPr>
            <w:tcW w:w="4675" w:type="dxa"/>
          </w:tcPr>
          <w:p w:rsidR="00B4399A" w:rsidRPr="000D37C4" w:rsidRDefault="00B4399A" w:rsidP="000D3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we had the system configured, we performed a set of routine maintenance tasks: add a new memory module, swap a hard drive, swap a power supply, and perform system diagnostics.</w:t>
            </w:r>
          </w:p>
        </w:tc>
        <w:tc>
          <w:tcPr>
            <w:tcW w:w="4675" w:type="dxa"/>
          </w:tcPr>
          <w:p w:rsidR="00B4399A" w:rsidRPr="000D37C4" w:rsidRDefault="00B4399A" w:rsidP="000D3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Okay, good. Maybe we should explain why we chose these tests.</w:t>
            </w:r>
          </w:p>
        </w:tc>
      </w:tr>
      <w:tr w:rsidR="00B4399A" w:rsidRPr="000D37C4" w:rsidTr="00B4399A">
        <w:tc>
          <w:tcPr>
            <w:tcW w:w="4675" w:type="dxa"/>
          </w:tcPr>
          <w:p w:rsidR="00B4399A" w:rsidRPr="000D37C4" w:rsidRDefault="00B4399A" w:rsidP="000D3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recorded the time and relative difficulty of each task. </w:t>
            </w:r>
            <w:proofErr w:type="gramStart"/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</w:t>
            </w:r>
            <w:proofErr w:type="gramEnd"/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we tried to gather a qualitative feeling for how much effort would be involved in the day-to-day maintenance of the systems.</w:t>
            </w:r>
          </w:p>
        </w:tc>
        <w:tc>
          <w:tcPr>
            <w:tcW w:w="4675" w:type="dxa"/>
          </w:tcPr>
          <w:p w:rsidR="00B4399A" w:rsidRPr="000D37C4" w:rsidRDefault="00B4399A" w:rsidP="000D3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What kind of scale are you using? If we </w:t>
            </w:r>
            <w:proofErr w:type="gramStart"/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explain it, it’s basically useless.</w:t>
            </w:r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2. Same question as above.</w:t>
            </w:r>
          </w:p>
        </w:tc>
      </w:tr>
      <w:tr w:rsidR="00B4399A" w:rsidRPr="000D37C4" w:rsidTr="00B4399A">
        <w:tc>
          <w:tcPr>
            <w:tcW w:w="4675" w:type="dxa"/>
          </w:tcPr>
          <w:p w:rsidR="00B4399A" w:rsidRPr="000D37C4" w:rsidRDefault="00B4399A" w:rsidP="000D3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each system was set up, we completed the maintenance evaluations and began the benchmark testing. We ran the complete </w:t>
            </w:r>
            <w:proofErr w:type="spellStart"/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WinBench</w:t>
            </w:r>
            <w:proofErr w:type="spellEnd"/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NetBench</w:t>
            </w:r>
            <w:proofErr w:type="spellEnd"/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 suites on each system. We chose several of the key factors from these tests for comparison. </w:t>
            </w:r>
          </w:p>
        </w:tc>
        <w:tc>
          <w:tcPr>
            <w:tcW w:w="4675" w:type="dxa"/>
          </w:tcPr>
          <w:p w:rsidR="00B4399A" w:rsidRPr="000D37C4" w:rsidRDefault="00B4399A" w:rsidP="000D3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readers know these are the right tests? Should we explain?</w:t>
            </w:r>
          </w:p>
        </w:tc>
      </w:tr>
    </w:tbl>
    <w:p w:rsidR="00B4399A" w:rsidRPr="000D37C4" w:rsidRDefault="00B4399A" w:rsidP="000D37C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4399A" w:rsidRPr="000D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97"/>
    <w:rsid w:val="00053797"/>
    <w:rsid w:val="000D37C4"/>
    <w:rsid w:val="00171A0A"/>
    <w:rsid w:val="002E6F05"/>
    <w:rsid w:val="002F07FF"/>
    <w:rsid w:val="00310710"/>
    <w:rsid w:val="00382A01"/>
    <w:rsid w:val="004D1C1E"/>
    <w:rsid w:val="0063035C"/>
    <w:rsid w:val="00666E78"/>
    <w:rsid w:val="006D44C4"/>
    <w:rsid w:val="007D26FF"/>
    <w:rsid w:val="008A2304"/>
    <w:rsid w:val="00913A52"/>
    <w:rsid w:val="00951085"/>
    <w:rsid w:val="00AA168A"/>
    <w:rsid w:val="00B4399A"/>
    <w:rsid w:val="00C3259F"/>
    <w:rsid w:val="00C54A4A"/>
    <w:rsid w:val="00F104AA"/>
    <w:rsid w:val="00F30C65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D969-972F-40D9-92A1-89145E43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Manheim</dc:creator>
  <cp:keywords/>
  <dc:description/>
  <cp:lastModifiedBy>Kirill Romanov</cp:lastModifiedBy>
  <cp:revision>1</cp:revision>
  <dcterms:created xsi:type="dcterms:W3CDTF">2017-09-25T15:14:00Z</dcterms:created>
  <dcterms:modified xsi:type="dcterms:W3CDTF">2017-09-25T15:14:00Z</dcterms:modified>
</cp:coreProperties>
</file>